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49D5CE" w14:textId="1174A80F" w:rsidR="00707E9B" w:rsidRDefault="00707E9B" w:rsidP="0041799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>
        <w:rPr>
          <w:rFonts w:ascii="Times New Roman" w:hAnsi="Times New Roman"/>
          <w:b/>
          <w:noProof/>
          <w:color w:val="C00000"/>
          <w:sz w:val="32"/>
          <w:szCs w:val="32"/>
          <w:lang w:eastAsia="ru-RU"/>
        </w:rPr>
        <w:drawing>
          <wp:inline distT="0" distB="0" distL="0" distR="0" wp14:anchorId="3AC67429" wp14:editId="51B46ADE">
            <wp:extent cx="3481070" cy="133540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1070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ED9EF9" w14:textId="77777777" w:rsidR="00707E9B" w:rsidRDefault="00707E9B" w:rsidP="0041799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14:paraId="2EBD1421" w14:textId="5CEABA18" w:rsidR="00707E9B" w:rsidRPr="00707E9B" w:rsidRDefault="00707E9B" w:rsidP="0041799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70C0"/>
          <w:sz w:val="32"/>
          <w:szCs w:val="32"/>
        </w:rPr>
      </w:pPr>
      <w:proofErr w:type="spellStart"/>
      <w:r w:rsidRPr="00707E9B">
        <w:rPr>
          <w:rFonts w:ascii="Times New Roman" w:hAnsi="Times New Roman"/>
          <w:b/>
          <w:color w:val="0070C0"/>
          <w:sz w:val="32"/>
          <w:szCs w:val="32"/>
        </w:rPr>
        <w:t>Зиминская</w:t>
      </w:r>
      <w:proofErr w:type="spellEnd"/>
      <w:r w:rsidRPr="00707E9B">
        <w:rPr>
          <w:rFonts w:ascii="Times New Roman" w:hAnsi="Times New Roman"/>
          <w:b/>
          <w:color w:val="0070C0"/>
          <w:sz w:val="32"/>
          <w:szCs w:val="32"/>
        </w:rPr>
        <w:t xml:space="preserve"> межрайонная прокуратура разъясняет</w:t>
      </w:r>
    </w:p>
    <w:p w14:paraId="379C35B3" w14:textId="77777777" w:rsidR="00707E9B" w:rsidRDefault="00707E9B" w:rsidP="0041799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C00000"/>
          <w:sz w:val="32"/>
          <w:szCs w:val="32"/>
        </w:rPr>
      </w:pPr>
    </w:p>
    <w:p w14:paraId="6377A134" w14:textId="2732FB31" w:rsidR="00417992" w:rsidRPr="00707E9B" w:rsidRDefault="006A1BCC" w:rsidP="00417992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C00000"/>
          <w:sz w:val="32"/>
          <w:szCs w:val="32"/>
        </w:rPr>
      </w:pPr>
      <w:r w:rsidRPr="00707E9B">
        <w:rPr>
          <w:rFonts w:ascii="Times New Roman" w:hAnsi="Times New Roman"/>
          <w:b/>
          <w:color w:val="C00000"/>
          <w:sz w:val="32"/>
          <w:szCs w:val="32"/>
        </w:rPr>
        <w:t>С</w:t>
      </w:r>
      <w:r w:rsidR="00417992" w:rsidRPr="00707E9B">
        <w:rPr>
          <w:rFonts w:ascii="Times New Roman" w:hAnsi="Times New Roman"/>
          <w:b/>
          <w:color w:val="C00000"/>
          <w:sz w:val="32"/>
          <w:szCs w:val="32"/>
        </w:rPr>
        <w:t>кладирование растительных отходов</w:t>
      </w:r>
      <w:r w:rsidRPr="00707E9B">
        <w:rPr>
          <w:rFonts w:ascii="Times New Roman" w:hAnsi="Times New Roman"/>
          <w:b/>
          <w:color w:val="C00000"/>
          <w:sz w:val="32"/>
          <w:szCs w:val="32"/>
        </w:rPr>
        <w:t xml:space="preserve"> на мусорных площадках</w:t>
      </w:r>
    </w:p>
    <w:p w14:paraId="60E4BCE7" w14:textId="77777777" w:rsidR="00417992" w:rsidRPr="00417992" w:rsidRDefault="00417992" w:rsidP="0041799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2150879A" w14:textId="2D63A9D8" w:rsidR="00FE1D55" w:rsidRDefault="00FE1D55" w:rsidP="00FE1D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D55">
        <w:rPr>
          <w:rFonts w:ascii="Times New Roman" w:hAnsi="Times New Roman"/>
          <w:sz w:val="28"/>
          <w:szCs w:val="28"/>
        </w:rPr>
        <w:t xml:space="preserve">Согласно положениям Федерального закона от 24.06.1998 № 89-ФЗ «Об отходах производства и потребления» под </w:t>
      </w:r>
      <w:r w:rsidR="006466F2" w:rsidRPr="00FB6E99">
        <w:rPr>
          <w:rFonts w:ascii="Times New Roman" w:hAnsi="Times New Roman"/>
          <w:sz w:val="28"/>
          <w:szCs w:val="28"/>
        </w:rPr>
        <w:t>твердым</w:t>
      </w:r>
      <w:r w:rsidR="006466F2">
        <w:rPr>
          <w:rFonts w:ascii="Times New Roman" w:hAnsi="Times New Roman"/>
          <w:sz w:val="28"/>
          <w:szCs w:val="28"/>
        </w:rPr>
        <w:t>и</w:t>
      </w:r>
      <w:r w:rsidR="006466F2" w:rsidRPr="00FB6E99">
        <w:rPr>
          <w:rFonts w:ascii="Times New Roman" w:hAnsi="Times New Roman"/>
          <w:sz w:val="28"/>
          <w:szCs w:val="28"/>
        </w:rPr>
        <w:t xml:space="preserve"> коммунальным</w:t>
      </w:r>
      <w:r w:rsidR="006466F2">
        <w:rPr>
          <w:rFonts w:ascii="Times New Roman" w:hAnsi="Times New Roman"/>
          <w:sz w:val="28"/>
          <w:szCs w:val="28"/>
        </w:rPr>
        <w:t>и</w:t>
      </w:r>
      <w:r w:rsidR="006466F2" w:rsidRPr="00FB6E99">
        <w:rPr>
          <w:rFonts w:ascii="Times New Roman" w:hAnsi="Times New Roman"/>
          <w:sz w:val="28"/>
          <w:szCs w:val="28"/>
        </w:rPr>
        <w:t xml:space="preserve"> отходам</w:t>
      </w:r>
      <w:r w:rsidR="006466F2">
        <w:rPr>
          <w:rFonts w:ascii="Times New Roman" w:hAnsi="Times New Roman"/>
          <w:sz w:val="28"/>
          <w:szCs w:val="28"/>
        </w:rPr>
        <w:t>и</w:t>
      </w:r>
      <w:r w:rsidR="006466F2" w:rsidRPr="00FB6E99">
        <w:rPr>
          <w:rFonts w:ascii="Times New Roman" w:hAnsi="Times New Roman"/>
          <w:sz w:val="28"/>
          <w:szCs w:val="28"/>
        </w:rPr>
        <w:t xml:space="preserve"> </w:t>
      </w:r>
      <w:r w:rsidR="006466F2">
        <w:rPr>
          <w:rFonts w:ascii="Times New Roman" w:hAnsi="Times New Roman"/>
          <w:sz w:val="28"/>
          <w:szCs w:val="28"/>
        </w:rPr>
        <w:t>(далее-ТКО)</w:t>
      </w:r>
      <w:r w:rsidR="00FB6E99">
        <w:rPr>
          <w:rFonts w:ascii="Times New Roman" w:hAnsi="Times New Roman"/>
          <w:sz w:val="28"/>
          <w:szCs w:val="28"/>
        </w:rPr>
        <w:t xml:space="preserve"> </w:t>
      </w:r>
      <w:r w:rsidRPr="00FE1D55">
        <w:rPr>
          <w:rFonts w:ascii="Times New Roman" w:hAnsi="Times New Roman"/>
          <w:sz w:val="28"/>
          <w:szCs w:val="28"/>
        </w:rPr>
        <w:t>понимаются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</w:t>
      </w:r>
      <w:r w:rsidR="00FB6E99" w:rsidRPr="00FB6E99">
        <w:t xml:space="preserve"> </w:t>
      </w:r>
      <w:r w:rsidR="00FB6E99">
        <w:t xml:space="preserve"> </w:t>
      </w:r>
      <w:r w:rsidR="00FB6E99" w:rsidRPr="00FB6E99">
        <w:rPr>
          <w:rFonts w:ascii="Times New Roman" w:hAnsi="Times New Roman"/>
          <w:sz w:val="28"/>
          <w:szCs w:val="28"/>
        </w:rPr>
        <w:t xml:space="preserve">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лицами, </w:t>
      </w:r>
      <w:proofErr w:type="spellStart"/>
      <w:r w:rsidR="00FB6E99" w:rsidRPr="00FB6E99">
        <w:rPr>
          <w:rFonts w:ascii="Times New Roman" w:hAnsi="Times New Roman"/>
          <w:sz w:val="28"/>
          <w:szCs w:val="28"/>
        </w:rPr>
        <w:t>эпидемиологически</w:t>
      </w:r>
      <w:proofErr w:type="spellEnd"/>
      <w:r w:rsidR="00FB6E99" w:rsidRPr="00FB6E99">
        <w:rPr>
          <w:rFonts w:ascii="Times New Roman" w:hAnsi="Times New Roman"/>
          <w:sz w:val="28"/>
          <w:szCs w:val="28"/>
        </w:rPr>
        <w:t xml:space="preserve"> безопасные медицинские отходы, приближенные по составу к твердым коммунальным отходам</w:t>
      </w:r>
      <w:r w:rsidR="00FB6E99">
        <w:rPr>
          <w:rFonts w:ascii="Times New Roman" w:hAnsi="Times New Roman"/>
          <w:sz w:val="28"/>
          <w:szCs w:val="28"/>
        </w:rPr>
        <w:t>.</w:t>
      </w:r>
    </w:p>
    <w:p w14:paraId="16DF18B1" w14:textId="45DAB8B5" w:rsidR="006466F2" w:rsidRPr="00FE1D55" w:rsidRDefault="006466F2" w:rsidP="006466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D55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ым</w:t>
      </w:r>
      <w:r w:rsidRPr="00FE1D55">
        <w:rPr>
          <w:rFonts w:ascii="Times New Roman" w:hAnsi="Times New Roman"/>
          <w:sz w:val="28"/>
          <w:szCs w:val="28"/>
        </w:rPr>
        <w:t xml:space="preserve"> классификационны</w:t>
      </w:r>
      <w:r>
        <w:rPr>
          <w:rFonts w:ascii="Times New Roman" w:hAnsi="Times New Roman"/>
          <w:sz w:val="28"/>
          <w:szCs w:val="28"/>
        </w:rPr>
        <w:t>м</w:t>
      </w:r>
      <w:r w:rsidRPr="00FE1D55">
        <w:rPr>
          <w:rFonts w:ascii="Times New Roman" w:hAnsi="Times New Roman"/>
          <w:sz w:val="28"/>
          <w:szCs w:val="28"/>
        </w:rPr>
        <w:t xml:space="preserve"> каталог</w:t>
      </w:r>
      <w:r>
        <w:rPr>
          <w:rFonts w:ascii="Times New Roman" w:hAnsi="Times New Roman"/>
          <w:sz w:val="28"/>
          <w:szCs w:val="28"/>
        </w:rPr>
        <w:t>ом</w:t>
      </w:r>
      <w:r w:rsidRPr="00FE1D55">
        <w:rPr>
          <w:rFonts w:ascii="Times New Roman" w:hAnsi="Times New Roman"/>
          <w:sz w:val="28"/>
          <w:szCs w:val="28"/>
        </w:rPr>
        <w:t xml:space="preserve"> отходов </w:t>
      </w:r>
      <w:r>
        <w:rPr>
          <w:rFonts w:ascii="Times New Roman" w:hAnsi="Times New Roman"/>
          <w:sz w:val="28"/>
          <w:szCs w:val="28"/>
        </w:rPr>
        <w:t>устанавливается</w:t>
      </w:r>
      <w:r w:rsidRPr="00FE1D55">
        <w:rPr>
          <w:rFonts w:ascii="Times New Roman" w:hAnsi="Times New Roman"/>
          <w:sz w:val="28"/>
          <w:szCs w:val="28"/>
        </w:rPr>
        <w:t xml:space="preserve"> перечень</w:t>
      </w:r>
      <w:r>
        <w:rPr>
          <w:rFonts w:ascii="Times New Roman" w:hAnsi="Times New Roman"/>
          <w:sz w:val="28"/>
          <w:szCs w:val="28"/>
        </w:rPr>
        <w:t xml:space="preserve"> образующихся</w:t>
      </w:r>
      <w:r w:rsidRPr="00FE1D55">
        <w:rPr>
          <w:rFonts w:ascii="Times New Roman" w:hAnsi="Times New Roman"/>
          <w:sz w:val="28"/>
          <w:szCs w:val="28"/>
        </w:rPr>
        <w:t xml:space="preserve"> видов отходов, образованных у </w:t>
      </w:r>
      <w:r w:rsidR="000B3E5B">
        <w:rPr>
          <w:rFonts w:ascii="Times New Roman" w:hAnsi="Times New Roman"/>
          <w:sz w:val="28"/>
          <w:szCs w:val="28"/>
        </w:rPr>
        <w:t>субъектов предпринимательской деятельности</w:t>
      </w:r>
      <w:r w:rsidRPr="00FE1D55">
        <w:rPr>
          <w:rFonts w:ascii="Times New Roman" w:hAnsi="Times New Roman"/>
          <w:sz w:val="28"/>
          <w:szCs w:val="28"/>
        </w:rPr>
        <w:t xml:space="preserve">, </w:t>
      </w:r>
      <w:r w:rsidR="000B3E5B">
        <w:rPr>
          <w:rFonts w:ascii="Times New Roman" w:hAnsi="Times New Roman"/>
          <w:sz w:val="28"/>
          <w:szCs w:val="28"/>
        </w:rPr>
        <w:t xml:space="preserve">и которым </w:t>
      </w:r>
      <w:r w:rsidRPr="00FE1D55">
        <w:rPr>
          <w:rFonts w:ascii="Times New Roman" w:hAnsi="Times New Roman"/>
          <w:sz w:val="28"/>
          <w:szCs w:val="28"/>
        </w:rPr>
        <w:t xml:space="preserve">растительные отходы </w:t>
      </w:r>
      <w:r w:rsidR="000B3E5B" w:rsidRPr="00FE1D55">
        <w:rPr>
          <w:rFonts w:ascii="Times New Roman" w:hAnsi="Times New Roman"/>
          <w:sz w:val="28"/>
          <w:szCs w:val="28"/>
        </w:rPr>
        <w:t>отнес</w:t>
      </w:r>
      <w:r w:rsidR="000B3E5B">
        <w:rPr>
          <w:rFonts w:ascii="Times New Roman" w:hAnsi="Times New Roman"/>
          <w:sz w:val="28"/>
          <w:szCs w:val="28"/>
        </w:rPr>
        <w:t>ены</w:t>
      </w:r>
      <w:r w:rsidR="000B3E5B" w:rsidRPr="00FE1D55">
        <w:rPr>
          <w:rFonts w:ascii="Times New Roman" w:hAnsi="Times New Roman"/>
          <w:sz w:val="28"/>
          <w:szCs w:val="28"/>
        </w:rPr>
        <w:t xml:space="preserve"> </w:t>
      </w:r>
      <w:r w:rsidRPr="00FE1D55">
        <w:rPr>
          <w:rFonts w:ascii="Times New Roman" w:hAnsi="Times New Roman"/>
          <w:sz w:val="28"/>
          <w:szCs w:val="28"/>
        </w:rPr>
        <w:t xml:space="preserve">к ТКО. По характеру образования растительные отходы к ТКО не могут </w:t>
      </w:r>
      <w:r w:rsidR="000B3E5B">
        <w:rPr>
          <w:rFonts w:ascii="Times New Roman" w:hAnsi="Times New Roman"/>
          <w:sz w:val="28"/>
          <w:szCs w:val="28"/>
        </w:rPr>
        <w:t xml:space="preserve">быть отнесены </w:t>
      </w:r>
      <w:r w:rsidRPr="00FE1D55">
        <w:rPr>
          <w:rFonts w:ascii="Times New Roman" w:hAnsi="Times New Roman"/>
          <w:sz w:val="28"/>
          <w:szCs w:val="28"/>
        </w:rPr>
        <w:t xml:space="preserve">и подлежат </w:t>
      </w:r>
      <w:r w:rsidR="000B3E5B">
        <w:rPr>
          <w:rFonts w:ascii="Times New Roman" w:hAnsi="Times New Roman"/>
          <w:sz w:val="28"/>
          <w:szCs w:val="28"/>
        </w:rPr>
        <w:t>транспортировке</w:t>
      </w:r>
      <w:r w:rsidRPr="00FE1D55">
        <w:rPr>
          <w:rFonts w:ascii="Times New Roman" w:hAnsi="Times New Roman"/>
          <w:sz w:val="28"/>
          <w:szCs w:val="28"/>
        </w:rPr>
        <w:t xml:space="preserve"> в соответствии с договором, заключенным с лицами (организациями), обладающими </w:t>
      </w:r>
      <w:r w:rsidR="000B3E5B" w:rsidRPr="00FE1D55">
        <w:rPr>
          <w:rFonts w:ascii="Times New Roman" w:hAnsi="Times New Roman"/>
          <w:sz w:val="28"/>
          <w:szCs w:val="28"/>
        </w:rPr>
        <w:t>соответствующей документацией,</w:t>
      </w:r>
      <w:r w:rsidRPr="00FE1D55">
        <w:rPr>
          <w:rFonts w:ascii="Times New Roman" w:hAnsi="Times New Roman"/>
          <w:sz w:val="28"/>
          <w:szCs w:val="28"/>
        </w:rPr>
        <w:t xml:space="preserve"> </w:t>
      </w:r>
      <w:r w:rsidR="000B3E5B">
        <w:rPr>
          <w:rFonts w:ascii="Times New Roman" w:hAnsi="Times New Roman"/>
          <w:sz w:val="28"/>
          <w:szCs w:val="28"/>
        </w:rPr>
        <w:t>дающей право на оказание данного вида услуг</w:t>
      </w:r>
      <w:r>
        <w:rPr>
          <w:rFonts w:ascii="Times New Roman" w:hAnsi="Times New Roman"/>
          <w:sz w:val="28"/>
          <w:szCs w:val="28"/>
        </w:rPr>
        <w:t>.</w:t>
      </w:r>
    </w:p>
    <w:p w14:paraId="4DE40B74" w14:textId="77777777" w:rsidR="000B3E5B" w:rsidRPr="00FE1D55" w:rsidRDefault="000B3E5B" w:rsidP="000B3E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Вышеуказанный вид</w:t>
      </w:r>
      <w:r w:rsidRPr="00FE1D55">
        <w:rPr>
          <w:rFonts w:ascii="Times New Roman" w:hAnsi="Times New Roman"/>
          <w:sz w:val="28"/>
          <w:szCs w:val="28"/>
        </w:rPr>
        <w:t xml:space="preserve"> отходов не соответству</w:t>
      </w:r>
      <w:r>
        <w:rPr>
          <w:rFonts w:ascii="Times New Roman" w:hAnsi="Times New Roman"/>
          <w:sz w:val="28"/>
          <w:szCs w:val="28"/>
        </w:rPr>
        <w:t>е</w:t>
      </w:r>
      <w:r w:rsidRPr="00FE1D55">
        <w:rPr>
          <w:rFonts w:ascii="Times New Roman" w:hAnsi="Times New Roman"/>
          <w:sz w:val="28"/>
          <w:szCs w:val="28"/>
        </w:rPr>
        <w:t>т определению ТКО, установленному Федеральным законом от 24.06.1998 № 89-ФЗ «Об отходах производства и потребления», по основному признаку, так как являются отходами, образованными вне жилых помещений и не в результате потребления.</w:t>
      </w:r>
    </w:p>
    <w:p w14:paraId="00376BD9" w14:textId="21FB1426" w:rsidR="00FB6E99" w:rsidRDefault="00FB6E99" w:rsidP="00FB6E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FE1D55">
        <w:rPr>
          <w:rFonts w:ascii="Times New Roman" w:hAnsi="Times New Roman"/>
          <w:sz w:val="28"/>
          <w:szCs w:val="28"/>
        </w:rPr>
        <w:t xml:space="preserve"> 01.09.2025 вступ</w:t>
      </w:r>
      <w:r>
        <w:rPr>
          <w:rFonts w:ascii="Times New Roman" w:hAnsi="Times New Roman"/>
          <w:sz w:val="28"/>
          <w:szCs w:val="28"/>
        </w:rPr>
        <w:t>или</w:t>
      </w:r>
      <w:r w:rsidRPr="00FE1D55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законную</w:t>
      </w:r>
      <w:r w:rsidRPr="00FE1D55">
        <w:rPr>
          <w:rFonts w:ascii="Times New Roman" w:hAnsi="Times New Roman"/>
          <w:sz w:val="28"/>
          <w:szCs w:val="28"/>
        </w:rPr>
        <w:t xml:space="preserve"> силу Правила обращения с твердыми коммунальными отходами, утвержденные постановлением Правительства Российской Федерации от 07.03.2025 № 293, которым</w:t>
      </w:r>
      <w:r>
        <w:rPr>
          <w:rFonts w:ascii="Times New Roman" w:hAnsi="Times New Roman"/>
          <w:sz w:val="28"/>
          <w:szCs w:val="28"/>
        </w:rPr>
        <w:t>и</w:t>
      </w:r>
      <w:r w:rsidRPr="00FE1D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установлен</w:t>
      </w:r>
      <w:r w:rsidRPr="00FE1D55">
        <w:rPr>
          <w:rFonts w:ascii="Times New Roman" w:hAnsi="Times New Roman"/>
          <w:sz w:val="28"/>
          <w:szCs w:val="28"/>
        </w:rPr>
        <w:t xml:space="preserve"> запрет на складирование отходов, образовавшихся при уходе за древесно-кустарниковыми посадками в местах (площадках) накопления </w:t>
      </w:r>
      <w:r>
        <w:rPr>
          <w:rFonts w:ascii="Times New Roman" w:hAnsi="Times New Roman"/>
          <w:sz w:val="28"/>
          <w:szCs w:val="28"/>
        </w:rPr>
        <w:t>ТКО</w:t>
      </w:r>
      <w:r w:rsidRPr="00FE1D55">
        <w:rPr>
          <w:rFonts w:ascii="Times New Roman" w:hAnsi="Times New Roman"/>
          <w:sz w:val="28"/>
          <w:szCs w:val="28"/>
        </w:rPr>
        <w:t>.</w:t>
      </w:r>
    </w:p>
    <w:p w14:paraId="6275BF75" w14:textId="3688763F" w:rsidR="00FE1D55" w:rsidRDefault="000B3E5B" w:rsidP="00FE1D5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складирование растительных отходов в местах складирования ТКО, лица, допустившие данное нарушение требований законодательства, могут быть привлечены к административной ответственности по</w:t>
      </w:r>
      <w:r w:rsidR="00FE1D55" w:rsidRPr="00FE1D55">
        <w:rPr>
          <w:rFonts w:ascii="Times New Roman" w:hAnsi="Times New Roman"/>
          <w:sz w:val="28"/>
          <w:szCs w:val="28"/>
        </w:rPr>
        <w:t xml:space="preserve"> ст. 8.2 КоАП РФ.</w:t>
      </w:r>
    </w:p>
    <w:p w14:paraId="4F6825B0" w14:textId="77777777" w:rsidR="00707E9B" w:rsidRDefault="00707E9B" w:rsidP="00707E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7AB650" w14:textId="4CEB48B6" w:rsidR="00707E9B" w:rsidRDefault="00707E9B" w:rsidP="00707E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Разъяснения подготовил:</w:t>
      </w:r>
    </w:p>
    <w:p w14:paraId="79515AFC" w14:textId="1FDE17EF" w:rsidR="00707E9B" w:rsidRDefault="00707E9B" w:rsidP="00707E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Помощник </w:t>
      </w:r>
      <w:proofErr w:type="spellStart"/>
      <w:r>
        <w:rPr>
          <w:rFonts w:ascii="Times New Roman" w:hAnsi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межрайонного прокурора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Соловей С.И.</w:t>
      </w:r>
    </w:p>
    <w:p w14:paraId="7B6DFD76" w14:textId="77777777" w:rsidR="00707E9B" w:rsidRPr="00FE1D55" w:rsidRDefault="00707E9B" w:rsidP="00707E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707E9B" w:rsidRPr="00FE1D55" w:rsidSect="00707E9B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705"/>
    <w:rsid w:val="000B3E5B"/>
    <w:rsid w:val="00240705"/>
    <w:rsid w:val="00417992"/>
    <w:rsid w:val="006466F2"/>
    <w:rsid w:val="006A1BCC"/>
    <w:rsid w:val="00707E9B"/>
    <w:rsid w:val="00FB6E99"/>
    <w:rsid w:val="00FE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583A024"/>
  <w15:chartTrackingRefBased/>
  <w15:docId w15:val="{2799B944-CF55-4310-9229-E7AC8CC50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7E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7E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Соловей Станислав Игоревич</dc:creator>
  <cp:keywords/>
  <dc:description/>
  <cp:lastModifiedBy>Admin</cp:lastModifiedBy>
  <cp:revision>5</cp:revision>
  <cp:lastPrinted>2025-09-05T13:11:00Z</cp:lastPrinted>
  <dcterms:created xsi:type="dcterms:W3CDTF">2025-09-01T01:58:00Z</dcterms:created>
  <dcterms:modified xsi:type="dcterms:W3CDTF">2025-09-05T13:12:00Z</dcterms:modified>
</cp:coreProperties>
</file>